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F4BAB" w14:textId="77777777" w:rsidR="00975CCE" w:rsidRDefault="00A109AC" w:rsidP="00A109AC">
      <w:pPr>
        <w:pStyle w:val="Default"/>
        <w:jc w:val="right"/>
        <w:rPr>
          <w:b/>
          <w:sz w:val="20"/>
          <w:szCs w:val="20"/>
        </w:rPr>
      </w:pPr>
      <w:r w:rsidRPr="00B70AD1">
        <w:rPr>
          <w:b/>
          <w:sz w:val="20"/>
          <w:szCs w:val="20"/>
        </w:rPr>
        <w:t>Załącznik nr 1</w:t>
      </w:r>
    </w:p>
    <w:p w14:paraId="4BB6D9A1" w14:textId="77777777" w:rsidR="00A109AC" w:rsidRPr="00B70AD1" w:rsidRDefault="00A109AC" w:rsidP="00A109AC">
      <w:pPr>
        <w:pStyle w:val="Default"/>
        <w:jc w:val="right"/>
        <w:rPr>
          <w:b/>
          <w:sz w:val="20"/>
          <w:szCs w:val="20"/>
        </w:rPr>
      </w:pPr>
      <w:r w:rsidRPr="00B70AD1">
        <w:rPr>
          <w:b/>
          <w:sz w:val="20"/>
          <w:szCs w:val="20"/>
        </w:rPr>
        <w:t xml:space="preserve"> do wniosku o dofinansowanie w ramach Program</w:t>
      </w:r>
      <w:r w:rsidR="00B70AD1" w:rsidRPr="00B70AD1">
        <w:rPr>
          <w:b/>
          <w:sz w:val="20"/>
          <w:szCs w:val="20"/>
        </w:rPr>
        <w:t xml:space="preserve">u </w:t>
      </w:r>
      <w:r w:rsidR="003A3EC3">
        <w:rPr>
          <w:b/>
          <w:sz w:val="20"/>
          <w:szCs w:val="20"/>
        </w:rPr>
        <w:t>„</w:t>
      </w:r>
      <w:r w:rsidR="00B70AD1" w:rsidRPr="00B70AD1">
        <w:rPr>
          <w:b/>
          <w:sz w:val="20"/>
          <w:szCs w:val="20"/>
        </w:rPr>
        <w:t>Ciepłe Mieszkanie</w:t>
      </w:r>
      <w:r w:rsidR="003A3EC3">
        <w:rPr>
          <w:b/>
          <w:sz w:val="20"/>
          <w:szCs w:val="20"/>
        </w:rPr>
        <w:t>”</w:t>
      </w:r>
      <w:r w:rsidR="00975CCE">
        <w:rPr>
          <w:b/>
          <w:sz w:val="20"/>
          <w:szCs w:val="20"/>
        </w:rPr>
        <w:t xml:space="preserve"> </w:t>
      </w:r>
      <w:r w:rsidR="00B70AD1" w:rsidRPr="00B70AD1">
        <w:rPr>
          <w:b/>
          <w:sz w:val="20"/>
          <w:szCs w:val="20"/>
        </w:rPr>
        <w:t>na terenie G</w:t>
      </w:r>
      <w:r w:rsidRPr="00B70AD1">
        <w:rPr>
          <w:b/>
          <w:sz w:val="20"/>
          <w:szCs w:val="20"/>
        </w:rPr>
        <w:t>miny Debrzno</w:t>
      </w:r>
    </w:p>
    <w:p w14:paraId="40C7CEA7" w14:textId="77777777" w:rsidR="00A109AC" w:rsidRDefault="00A109AC" w:rsidP="00A109AC">
      <w:pPr>
        <w:pStyle w:val="Default"/>
        <w:rPr>
          <w:rFonts w:cstheme="minorBidi"/>
          <w:color w:val="auto"/>
        </w:rPr>
      </w:pPr>
    </w:p>
    <w:p w14:paraId="4C4FBC5A" w14:textId="77777777" w:rsidR="00A109AC" w:rsidRDefault="00A109AC" w:rsidP="00A109AC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29F9A0D0" w14:textId="77777777" w:rsidR="00A109AC" w:rsidRDefault="00A109AC" w:rsidP="00A109AC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689B166A" w14:textId="77777777" w:rsidR="00A109AC" w:rsidRDefault="00A109AC" w:rsidP="00A109AC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KLAUZULA INFORMACYJNA</w:t>
      </w:r>
    </w:p>
    <w:p w14:paraId="20B7CBF5" w14:textId="77777777" w:rsidR="00A109AC" w:rsidRDefault="00A109AC" w:rsidP="00A109AC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dotyczy przetwarzania danych osobowych współmałżonka wnioskodawcy</w:t>
      </w:r>
    </w:p>
    <w:p w14:paraId="46183B9D" w14:textId="77777777" w:rsidR="00A109AC" w:rsidRDefault="00A109AC" w:rsidP="00A109AC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w związku z realizacją przedsięwzięcia w ramach Programu Ciepłe Mieszkanie</w:t>
      </w:r>
    </w:p>
    <w:p w14:paraId="2AB3C60F" w14:textId="77777777" w:rsidR="00A109AC" w:rsidRDefault="00C75B2F" w:rsidP="00A109AC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na terenie g</w:t>
      </w:r>
      <w:r w:rsidR="00A109AC">
        <w:rPr>
          <w:b/>
          <w:bCs/>
          <w:color w:val="auto"/>
          <w:sz w:val="22"/>
          <w:szCs w:val="22"/>
        </w:rPr>
        <w:t>miny Debrzno</w:t>
      </w:r>
    </w:p>
    <w:p w14:paraId="4DC206FD" w14:textId="77777777" w:rsidR="00A109AC" w:rsidRDefault="00A109AC" w:rsidP="00A109AC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2792F413" w14:textId="77777777" w:rsidR="00A109AC" w:rsidRDefault="00A109AC" w:rsidP="00A109AC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</w:p>
    <w:p w14:paraId="4BAA406A" w14:textId="77777777" w:rsidR="00A109AC" w:rsidRDefault="00A109AC" w:rsidP="00A109AC">
      <w:pPr>
        <w:pStyle w:val="Default"/>
        <w:spacing w:line="360" w:lineRule="auto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informujemy, że: </w:t>
      </w:r>
    </w:p>
    <w:p w14:paraId="5D75EF3C" w14:textId="77777777" w:rsidR="00A109AC" w:rsidRDefault="00A109AC" w:rsidP="00A109AC">
      <w:pPr>
        <w:pStyle w:val="Default"/>
        <w:spacing w:line="360" w:lineRule="auto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1. Administratorem danych osobowych jest </w:t>
      </w:r>
      <w:r w:rsidRPr="00A109AC">
        <w:rPr>
          <w:color w:val="auto"/>
          <w:sz w:val="16"/>
          <w:szCs w:val="16"/>
        </w:rPr>
        <w:t>Burmistrz Debrzna z siedzibą w Urzędzie Miejskim w Debrznie,  ul. Traugutta 2, 77-310 Debrzno</w:t>
      </w:r>
      <w:r>
        <w:rPr>
          <w:color w:val="auto"/>
          <w:sz w:val="16"/>
          <w:szCs w:val="16"/>
        </w:rPr>
        <w:t>.</w:t>
      </w:r>
    </w:p>
    <w:p w14:paraId="1067AAA4" w14:textId="77777777" w:rsidR="00A109AC" w:rsidRDefault="00A109AC" w:rsidP="00A109AC">
      <w:pPr>
        <w:pStyle w:val="Default"/>
        <w:spacing w:line="360" w:lineRule="auto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2. Dane kontaktowe Inspektora Ochrony Danych – </w:t>
      </w:r>
      <w:r w:rsidRPr="00A109AC">
        <w:rPr>
          <w:color w:val="auto"/>
          <w:sz w:val="16"/>
          <w:szCs w:val="16"/>
        </w:rPr>
        <w:t>Tel.: (59) 8</w:t>
      </w:r>
      <w:r>
        <w:rPr>
          <w:color w:val="auto"/>
          <w:sz w:val="16"/>
          <w:szCs w:val="16"/>
        </w:rPr>
        <w:t>335351, e-mail.: bip@debrzno.pl.</w:t>
      </w:r>
    </w:p>
    <w:p w14:paraId="740A00E2" w14:textId="77777777" w:rsidR="00A109AC" w:rsidRDefault="00A109AC" w:rsidP="00A109AC">
      <w:pPr>
        <w:pStyle w:val="Default"/>
        <w:spacing w:line="360" w:lineRule="auto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3. Pani/Pana dane osobowe będą przetwarzane w celu realizacji zadań związanych z rozpatrzeniem wniosku o dofinansowanie, zawarcia i realizacji umowy z Dotowanym w ramach Programu Ciepłe Mieszkanie na terenie Gminy Debrzno, a także dla dochodzenia roszczeń lub obrony przed roszczeniami wynikającymi z przepisów prawa, jeśli takie się pojawią, zgodnie z art. 6 ust. 1 lit c) (tzn. przetwarzanie jest niezbędne do wypełnienia obowiązku prawnego, który ciąży na administratorze danych np. dokonywanie wyboru przedsięwzięć do dofinansowania, kontrola zadania, obowiązek archiwizacyjny) i lit. f) (tzn. przetwarzanie jest niezbędne do ustalenia, dochodzenia lub obrony roszczeń</w:t>
      </w:r>
      <w:r w:rsidR="00B06897">
        <w:rPr>
          <w:color w:val="auto"/>
          <w:sz w:val="16"/>
          <w:szCs w:val="16"/>
        </w:rPr>
        <w:t>,</w:t>
      </w:r>
      <w:r>
        <w:rPr>
          <w:color w:val="auto"/>
          <w:sz w:val="16"/>
          <w:szCs w:val="16"/>
        </w:rPr>
        <w:t xml:space="preserve"> jeśli takie wystąpią)</w:t>
      </w:r>
      <w:r w:rsidR="00B06897">
        <w:rPr>
          <w:color w:val="auto"/>
          <w:sz w:val="16"/>
          <w:szCs w:val="16"/>
        </w:rPr>
        <w:t>.</w:t>
      </w:r>
      <w:r>
        <w:rPr>
          <w:color w:val="auto"/>
          <w:sz w:val="16"/>
          <w:szCs w:val="16"/>
        </w:rPr>
        <w:t xml:space="preserve"> </w:t>
      </w:r>
    </w:p>
    <w:p w14:paraId="3ED0DDDB" w14:textId="77777777" w:rsidR="00A109AC" w:rsidRDefault="00A109AC" w:rsidP="00A109AC">
      <w:pPr>
        <w:pStyle w:val="Default"/>
        <w:spacing w:line="360" w:lineRule="auto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4. Pani/Pana dane osobowe będą przetwarzane przez okres realizacji zadań, o których mowa w pkt 3. Okres przechowywania danych może zostać każdorazowo przedłużony w celu ustalenia, wykonania lub obrony roszczeń. Ponadto Pani/Pana dane osobowe będą przetwarzane przez okres wynikający z obowiązujących przepisów prawa dotyczących archiwizacji. </w:t>
      </w:r>
    </w:p>
    <w:p w14:paraId="6DDBE8DB" w14:textId="77777777" w:rsidR="00A109AC" w:rsidRDefault="00A109AC" w:rsidP="00A109AC">
      <w:pPr>
        <w:pStyle w:val="Default"/>
        <w:spacing w:line="360" w:lineRule="auto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5. Kategorie danych: imię i nazwisko, adres zamieszkania, PESEL. </w:t>
      </w:r>
    </w:p>
    <w:p w14:paraId="288112A5" w14:textId="77777777" w:rsidR="00A109AC" w:rsidRDefault="00A109AC" w:rsidP="00A109AC">
      <w:pPr>
        <w:pStyle w:val="Default"/>
        <w:spacing w:line="360" w:lineRule="auto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6. Pani/Pana dane zostały pozyskane od wnioskodawcy w związku z realizacją przedsięwzięcia w ramach Programu. </w:t>
      </w:r>
    </w:p>
    <w:p w14:paraId="7AB50BCB" w14:textId="77777777" w:rsidR="00A109AC" w:rsidRDefault="00A109AC" w:rsidP="00A109AC">
      <w:pPr>
        <w:pStyle w:val="Default"/>
        <w:spacing w:line="360" w:lineRule="auto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7. Prawo do dostępu do treści swoich danych oraz prawo do ich sprostowania, ograniczenia przetwarzania, prawo do przenoszenia danych, prawo wniesienia sprzeciwu może być realizowane w trybie i na zasadach określonych w RODO. </w:t>
      </w:r>
    </w:p>
    <w:p w14:paraId="0E92725F" w14:textId="77777777" w:rsidR="00A109AC" w:rsidRDefault="00A109AC" w:rsidP="00A109AC">
      <w:pPr>
        <w:pStyle w:val="Default"/>
        <w:spacing w:line="360" w:lineRule="auto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8. Ma Pani/Pan prawo wniesienia skargi do organu nadzorczego, którym jest Prezes Urzędu Ochrony Danych Osobowych, gdy uzna Pani/Pan, iż przetwarzanie danych osobowych Pani/Pana dotyczących narusza przepisy RODO. </w:t>
      </w:r>
    </w:p>
    <w:p w14:paraId="233A514C" w14:textId="77777777" w:rsidR="00A109AC" w:rsidRDefault="00A109AC" w:rsidP="00A109AC">
      <w:pPr>
        <w:pStyle w:val="Default"/>
        <w:spacing w:line="360" w:lineRule="auto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9. Podanie przez Panią/Pana danych osobowych jest dobrowolne, ale niezbędne w celu realizacji zadań związanych z rozpatrzeniem wniosku o dofinansowanie oraz zawarcia i realizacji umowy. </w:t>
      </w:r>
    </w:p>
    <w:p w14:paraId="0F4D9F96" w14:textId="77777777" w:rsidR="00A109AC" w:rsidRDefault="00A109AC" w:rsidP="00A109AC">
      <w:pPr>
        <w:pStyle w:val="Default"/>
        <w:spacing w:line="360" w:lineRule="auto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10.</w:t>
      </w:r>
      <w:r w:rsidR="00C75B2F">
        <w:rPr>
          <w:color w:val="auto"/>
          <w:sz w:val="16"/>
          <w:szCs w:val="16"/>
        </w:rPr>
        <w:t xml:space="preserve"> </w:t>
      </w:r>
      <w:r>
        <w:rPr>
          <w:color w:val="auto"/>
          <w:sz w:val="16"/>
          <w:szCs w:val="16"/>
        </w:rPr>
        <w:t xml:space="preserve">Odbiorcami Pani/Pana danych osobowych będą te podmioty, którym administrator danych osobowych, ma obowiązek przekazywać dane na gruncie obowiązujących przepisów prawa oraz podmioty przetwarzające dane osobowe na zlecenie administratora danych osobowych, w związku z wykonywaniem powierzonego im zadania w drodze zawartej umowy lub porozumienia, m.in. dostawcy IT. </w:t>
      </w:r>
    </w:p>
    <w:p w14:paraId="2FF00234" w14:textId="77777777" w:rsidR="00A109AC" w:rsidRDefault="00A109AC" w:rsidP="00A109AC">
      <w:pPr>
        <w:pStyle w:val="Default"/>
        <w:spacing w:line="360" w:lineRule="auto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11. Pani/Pana dane nie będą poddane zautomatyzowanemu podejmowaniu decyzji. </w:t>
      </w:r>
    </w:p>
    <w:p w14:paraId="25914E06" w14:textId="77777777" w:rsidR="004B6A63" w:rsidRDefault="00A109AC" w:rsidP="00A109AC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12. Pani/Pana dane nie będą przekazane odbiorcom w państwach znajdujących się poza Unią Europejską i Europejskim Obszarem Gospodarczym lub do organizacji międzynarodowej.</w:t>
      </w:r>
    </w:p>
    <w:p w14:paraId="526AFA72" w14:textId="77777777" w:rsidR="00B06897" w:rsidRDefault="00B06897" w:rsidP="00A109AC">
      <w:pPr>
        <w:spacing w:line="360" w:lineRule="auto"/>
        <w:jc w:val="both"/>
        <w:rPr>
          <w:sz w:val="16"/>
          <w:szCs w:val="16"/>
        </w:rPr>
      </w:pPr>
    </w:p>
    <w:p w14:paraId="6D16BF14" w14:textId="77777777" w:rsidR="00B06897" w:rsidRDefault="00B06897" w:rsidP="00B06897">
      <w:pPr>
        <w:spacing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…………………………………………….</w:t>
      </w:r>
    </w:p>
    <w:p w14:paraId="1CAD500A" w14:textId="77777777" w:rsidR="00B06897" w:rsidRDefault="00B06897" w:rsidP="00B06897">
      <w:pPr>
        <w:spacing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>(Burmistrz Debrzna)</w:t>
      </w:r>
    </w:p>
    <w:p w14:paraId="3FE44728" w14:textId="77777777" w:rsidR="00605BC6" w:rsidRPr="00B06897" w:rsidRDefault="00605BC6" w:rsidP="00B06897">
      <w:pPr>
        <w:spacing w:line="360" w:lineRule="auto"/>
        <w:jc w:val="right"/>
        <w:rPr>
          <w:sz w:val="16"/>
          <w:szCs w:val="16"/>
        </w:rPr>
      </w:pPr>
    </w:p>
    <w:sectPr w:rsidR="00605BC6" w:rsidRPr="00B06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13"/>
    <w:rsid w:val="003A3EC3"/>
    <w:rsid w:val="004B6A63"/>
    <w:rsid w:val="00605BC6"/>
    <w:rsid w:val="006472C5"/>
    <w:rsid w:val="006B14F9"/>
    <w:rsid w:val="00975CCE"/>
    <w:rsid w:val="009C0E50"/>
    <w:rsid w:val="00A109AC"/>
    <w:rsid w:val="00B06897"/>
    <w:rsid w:val="00B70AD1"/>
    <w:rsid w:val="00C75B2F"/>
    <w:rsid w:val="00C872FD"/>
    <w:rsid w:val="00D5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3FF4"/>
  <w15:docId w15:val="{8001B0C6-A14B-4724-A1F9-3D58B0A4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09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05B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2897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Sekretariat_IPC</dc:creator>
  <cp:lastModifiedBy>a.ziarnek</cp:lastModifiedBy>
  <cp:revision>2</cp:revision>
  <cp:lastPrinted>2023-01-20T06:03:00Z</cp:lastPrinted>
  <dcterms:created xsi:type="dcterms:W3CDTF">2023-01-20T06:03:00Z</dcterms:created>
  <dcterms:modified xsi:type="dcterms:W3CDTF">2023-01-20T06:03:00Z</dcterms:modified>
</cp:coreProperties>
</file>